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F" w:rsidRDefault="000C62AF" w:rsidP="000C62A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2377511" cy="2793807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86e3bb67cff9683c9efeba13b97d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511" cy="27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AF" w:rsidRPr="001F51D9" w:rsidRDefault="000C62AF" w:rsidP="000C62AF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F51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Дорогой друг!</w:t>
      </w:r>
    </w:p>
    <w:p w:rsidR="000C62AF" w:rsidRDefault="000C62AF" w:rsidP="00F15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b/>
          <w:sz w:val="24"/>
          <w:szCs w:val="24"/>
        </w:rPr>
        <w:t>маршрутная карта занятия по программе «Уроки для души»</w:t>
      </w:r>
      <w:r w:rsidRPr="001F51D9">
        <w:rPr>
          <w:rFonts w:ascii="Times New Roman" w:hAnsi="Times New Roman" w:cs="Times New Roman"/>
          <w:sz w:val="24"/>
          <w:szCs w:val="24"/>
        </w:rPr>
        <w:t xml:space="preserve"> поможет тебе освоить программный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курса, получить новые знания, поразмышлять над данным материалом. </w:t>
      </w:r>
      <w:r w:rsidRPr="001F51D9">
        <w:rPr>
          <w:rFonts w:ascii="Times New Roman" w:hAnsi="Times New Roman" w:cs="Times New Roman"/>
          <w:sz w:val="24"/>
          <w:szCs w:val="24"/>
        </w:rPr>
        <w:t xml:space="preserve">В случае затруднения, у тебя есть возможность обратиться ко мне по указанным средствам связи. Желаю успеха </w:t>
      </w:r>
      <w:r w:rsidRPr="001F51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C62AF" w:rsidRPr="001F51D9" w:rsidRDefault="000C62AF" w:rsidP="000C62AF">
      <w:pPr>
        <w:pStyle w:val="a3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D128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.10</w:t>
      </w:r>
      <w:r w:rsidRPr="001F51D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.2020г.</w:t>
      </w:r>
    </w:p>
    <w:p w:rsidR="000C62AF" w:rsidRPr="001F51D9" w:rsidRDefault="000C62AF" w:rsidP="000C62AF">
      <w:pPr>
        <w:autoSpaceDE w:val="0"/>
        <w:adjustRightInd w:val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F51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128C">
        <w:rPr>
          <w:rFonts w:ascii="Times New Roman" w:eastAsia="Times New Roman" w:hAnsi="Times New Roman" w:cs="Times New Roman"/>
          <w:color w:val="1F4E79" w:themeColor="accent1" w:themeShade="80"/>
          <w:spacing w:val="9"/>
          <w:sz w:val="28"/>
          <w:szCs w:val="28"/>
        </w:rPr>
        <w:t>Радость</w:t>
      </w:r>
    </w:p>
    <w:tbl>
      <w:tblPr>
        <w:tblStyle w:val="a5"/>
        <w:tblW w:w="0" w:type="auto"/>
        <w:tblLook w:val="04A0"/>
      </w:tblPr>
      <w:tblGrid>
        <w:gridCol w:w="2784"/>
        <w:gridCol w:w="8204"/>
      </w:tblGrid>
      <w:tr w:rsidR="00261962" w:rsidTr="00F15744">
        <w:tc>
          <w:tcPr>
            <w:tcW w:w="2784" w:type="dxa"/>
          </w:tcPr>
          <w:p w:rsidR="000C62AF" w:rsidRPr="001F51D9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</w:tc>
        <w:tc>
          <w:tcPr>
            <w:tcW w:w="8204" w:type="dxa"/>
          </w:tcPr>
          <w:p w:rsidR="000C62AF" w:rsidRPr="00CE3A44" w:rsidRDefault="006D128C" w:rsidP="0083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о самой приятной эмоции, которую может испытывать человек. </w:t>
            </w:r>
          </w:p>
        </w:tc>
      </w:tr>
      <w:tr w:rsidR="000C62AF" w:rsidTr="00F15744">
        <w:tc>
          <w:tcPr>
            <w:tcW w:w="10988" w:type="dxa"/>
            <w:gridSpan w:val="2"/>
          </w:tcPr>
          <w:p w:rsidR="000C62AF" w:rsidRPr="001F51D9" w:rsidRDefault="000C62AF" w:rsidP="00837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261962" w:rsidTr="00F15744">
        <w:tc>
          <w:tcPr>
            <w:tcW w:w="2784" w:type="dxa"/>
          </w:tcPr>
          <w:p w:rsidR="000C62AF" w:rsidRDefault="00261962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253365</wp:posOffset>
                  </wp:positionV>
                  <wp:extent cx="1899920" cy="2371090"/>
                  <wp:effectExtent l="0" t="0" r="508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nT2iSEnx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237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62AF"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  <w:p w:rsidR="00B71EDC" w:rsidRDefault="00B71EDC" w:rsidP="00B71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EDC" w:rsidRPr="00B71EDC" w:rsidRDefault="00B71EDC" w:rsidP="00B71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0C62AF" w:rsidRDefault="006D128C" w:rsidP="0083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 Ольги Панфиловой:</w:t>
            </w:r>
          </w:p>
          <w:p w:rsidR="006D128C" w:rsidRDefault="006D128C" w:rsidP="006D128C">
            <w:pPr>
              <w:pStyle w:val="1"/>
              <w:shd w:val="clear" w:color="auto" w:fill="FFFFFF"/>
              <w:spacing w:before="225" w:beforeAutospacing="0" w:after="75" w:afterAutospacing="0" w:line="440" w:lineRule="atLeast"/>
              <w:ind w:left="300"/>
              <w:outlineLvl w:val="0"/>
              <w:rPr>
                <w:rFonts w:ascii="Times New Roman CYR" w:hAnsi="Times New Roman CYR" w:cs="Times New Roman CYR"/>
                <w:color w:val="606060"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color w:val="606060"/>
                <w:sz w:val="40"/>
                <w:szCs w:val="40"/>
              </w:rPr>
              <w:t>Летала радость...</w:t>
            </w:r>
          </w:p>
          <w:p w:rsidR="006D128C" w:rsidRDefault="006D128C" w:rsidP="006D128C">
            <w:pPr>
              <w:shd w:val="clear" w:color="auto" w:fill="FFFFFF"/>
              <w:spacing w:line="340" w:lineRule="atLeast"/>
              <w:textAlignment w:val="baseline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Летала радость над землёй,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Искала сердце или душу,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Чтоб успокоиться самой,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При этом наш покой нарушив.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Не торговалась, не клялась,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Не обещала чудо-счастье,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А просто лучиком влилась,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Окрасив мир весь в одночасье.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Услышав музыку внутри,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Душа, как лист, затрепетала,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И городские фонари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Уже как звёзды принимала.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Очаровалась, ожила,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Улыбкой детской засветилась,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Такою создана была,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Да от рутины позабылась.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br/>
              <w:t>Ищите радость под рукой,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Она всё время где-то рядом,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Ни в облаках, ни за стеной,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А в мыслях, порождённых взглядом...</w:t>
            </w:r>
          </w:p>
          <w:p w:rsidR="006D128C" w:rsidRPr="00FC5805" w:rsidRDefault="006D128C" w:rsidP="0083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1962" w:rsidTr="00F15744">
        <w:tc>
          <w:tcPr>
            <w:tcW w:w="2784" w:type="dxa"/>
          </w:tcPr>
          <w:p w:rsidR="000C62AF" w:rsidRPr="001F51D9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8204" w:type="dxa"/>
          </w:tcPr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*Ответь на вопрос: </w:t>
            </w:r>
          </w:p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28C">
              <w:rPr>
                <w:rFonts w:ascii="Times New Roman" w:hAnsi="Times New Roman" w:cs="Times New Roman"/>
                <w:sz w:val="24"/>
                <w:szCs w:val="24"/>
              </w:rPr>
              <w:t>Как человек выражает чувство 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28C">
              <w:rPr>
                <w:rFonts w:ascii="Times New Roman" w:hAnsi="Times New Roman" w:cs="Times New Roman"/>
                <w:sz w:val="24"/>
                <w:szCs w:val="24"/>
              </w:rPr>
              <w:t>Как ты понимаешь слова «Ищите радость под рукой»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28C">
              <w:rPr>
                <w:rFonts w:ascii="Times New Roman" w:hAnsi="Times New Roman" w:cs="Times New Roman"/>
                <w:sz w:val="24"/>
                <w:szCs w:val="24"/>
              </w:rPr>
              <w:t xml:space="preserve">Назови слова-ассоциации к слову «радость». </w:t>
            </w:r>
          </w:p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28C">
              <w:rPr>
                <w:rFonts w:ascii="Times New Roman" w:hAnsi="Times New Roman" w:cs="Times New Roman"/>
                <w:sz w:val="24"/>
                <w:szCs w:val="24"/>
              </w:rPr>
              <w:t>Вспомни случаи, когда ты радовался успехам своего товарища.</w:t>
            </w:r>
          </w:p>
          <w:p w:rsidR="000C62AF" w:rsidRDefault="00D42A55" w:rsidP="00D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-Испытываешь ли ты радость от общения со своими близкими, с друзьями?</w:t>
            </w:r>
          </w:p>
          <w:p w:rsidR="00D42A55" w:rsidRDefault="00D42A55" w:rsidP="00D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55" w:rsidRDefault="00D42A55" w:rsidP="00D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*Посмотри мультфильм по ссылке: </w:t>
            </w:r>
            <w:hyperlink r:id="rId8" w:history="1">
              <w:r w:rsidRPr="00EB7D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https://yadi.sk/d/B2mkA1CYDWEK9g</w:t>
              </w:r>
            </w:hyperlink>
          </w:p>
          <w:p w:rsidR="00B71EDC" w:rsidRDefault="00B71EDC" w:rsidP="00D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чувства ты испытал при просмотре мультфильма?</w:t>
            </w:r>
          </w:p>
          <w:p w:rsidR="00B71EDC" w:rsidRPr="00B71EDC" w:rsidRDefault="00B71EDC" w:rsidP="00D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душевные качества помогают нам воспитать герои мультика?</w:t>
            </w:r>
          </w:p>
        </w:tc>
      </w:tr>
      <w:tr w:rsidR="00261962" w:rsidTr="00F15744">
        <w:tc>
          <w:tcPr>
            <w:tcW w:w="2784" w:type="dxa"/>
          </w:tcPr>
          <w:p w:rsidR="000C62AF" w:rsidRPr="001F51D9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8204" w:type="dxa"/>
          </w:tcPr>
          <w:p w:rsidR="000C62AF" w:rsidRPr="00261962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  <w:r w:rsidR="00261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43A2">
              <w:rPr>
                <w:rFonts w:ascii="Times New Roman" w:hAnsi="Times New Roman" w:cs="Times New Roman"/>
                <w:sz w:val="24"/>
                <w:szCs w:val="24"/>
              </w:rPr>
              <w:t>Включи музыку и подвигайся под неё.</w:t>
            </w:r>
            <w:hyperlink r:id="rId9" w:history="1">
              <w:r w:rsidR="00D42A55" w:rsidRPr="00EB7D22">
                <w:rPr>
                  <w:rStyle w:val="a6"/>
                </w:rPr>
                <w:t>https://yadi.sk/d/v7_ZVQZuvt-ZkA</w:t>
              </w:r>
            </w:hyperlink>
          </w:p>
        </w:tc>
      </w:tr>
      <w:tr w:rsidR="00261962" w:rsidTr="00F15744">
        <w:tc>
          <w:tcPr>
            <w:tcW w:w="2784" w:type="dxa"/>
          </w:tcPr>
          <w:p w:rsidR="000C62AF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204" w:type="dxa"/>
          </w:tcPr>
          <w:p w:rsidR="000C62AF" w:rsidRDefault="000C62AF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*Посмотри развивающее видео по ссылке:</w:t>
            </w:r>
          </w:p>
          <w:p w:rsidR="000C62AF" w:rsidRDefault="00E5484D" w:rsidP="00837104">
            <w:hyperlink r:id="rId10" w:history="1">
              <w:r w:rsidR="00B71EDC" w:rsidRPr="00EB7D22">
                <w:rPr>
                  <w:rStyle w:val="a6"/>
                </w:rPr>
                <w:t>https://youtu.be/q30Bboa6CIc</w:t>
              </w:r>
            </w:hyperlink>
          </w:p>
          <w:p w:rsidR="00B71EDC" w:rsidRDefault="00B71EDC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AF" w:rsidRDefault="00B71EDC" w:rsidP="0026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«Картинка радости</w:t>
            </w:r>
            <w:r w:rsidR="00261962">
              <w:rPr>
                <w:rFonts w:ascii="Times New Roman" w:hAnsi="Times New Roman" w:cs="Times New Roman"/>
                <w:sz w:val="24"/>
                <w:szCs w:val="24"/>
              </w:rPr>
              <w:t>». Для этого возьми лист бумаги, простой карандаш, ластик и пластилин разных цветов.</w:t>
            </w:r>
          </w:p>
          <w:p w:rsidR="00261962" w:rsidRDefault="00261962" w:rsidP="002619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Представь, что для тебя значит «радость». Нарисуй картинку карандашом.</w:t>
            </w:r>
          </w:p>
          <w:p w:rsidR="00261962" w:rsidRDefault="00261962" w:rsidP="002619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Раскрась картинку при помощи жгутиков из пластилина. Закрепи жгутики по контуру картинки и заполни пространство внутри. Посмотри ниже, какие картины могут получиться у тебя. </w:t>
            </w:r>
            <w:r w:rsidRPr="002619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261962" w:rsidTr="00F15744">
        <w:tc>
          <w:tcPr>
            <w:tcW w:w="2784" w:type="dxa"/>
          </w:tcPr>
          <w:p w:rsidR="000C62AF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  <w:p w:rsidR="000C62AF" w:rsidRDefault="000C62AF" w:rsidP="00837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0C62AF" w:rsidRDefault="00261962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6295" cy="4437221"/>
                  <wp:effectExtent l="0" t="0" r="825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1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429" cy="44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768" cy="2295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00006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417" cy="230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9970" cy="2419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stilinovye-zhgutiki-detskoe-tvorchestvo-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08" cy="24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962" w:rsidTr="00F15744">
        <w:tc>
          <w:tcPr>
            <w:tcW w:w="2784" w:type="dxa"/>
          </w:tcPr>
          <w:p w:rsidR="000C62AF" w:rsidRPr="001F51D9" w:rsidRDefault="000C62AF" w:rsidP="000C62A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204" w:type="dxa"/>
          </w:tcPr>
          <w:p w:rsidR="000C62AF" w:rsidRDefault="003F30DE" w:rsidP="0083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мини-сочинение на тему «Радости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61962" w:rsidRPr="001F51D9" w:rsidTr="00F15744">
        <w:tc>
          <w:tcPr>
            <w:tcW w:w="2784" w:type="dxa"/>
          </w:tcPr>
          <w:p w:rsidR="000C62AF" w:rsidRPr="001F51D9" w:rsidRDefault="000C62AF" w:rsidP="00837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4" w:type="dxa"/>
          </w:tcPr>
          <w:p w:rsidR="000C62AF" w:rsidRPr="001F51D9" w:rsidRDefault="003F30DE" w:rsidP="0083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 тебя возникли вопросы, н</w:t>
            </w:r>
            <w:bookmarkStart w:id="0" w:name="_GoBack"/>
            <w:bookmarkEnd w:id="0"/>
            <w:r w:rsidR="000C62AF" w:rsidRPr="001F51D9">
              <w:rPr>
                <w:rFonts w:ascii="Times New Roman" w:hAnsi="Times New Roman" w:cs="Times New Roman"/>
              </w:rPr>
              <w:t xml:space="preserve">апиши мне в </w:t>
            </w:r>
            <w:proofErr w:type="spellStart"/>
            <w:r w:rsidR="000C62AF" w:rsidRPr="001F51D9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C62AF">
              <w:rPr>
                <w:rFonts w:ascii="Times New Roman" w:hAnsi="Times New Roman" w:cs="Times New Roman"/>
              </w:rPr>
              <w:t xml:space="preserve"> или позвони по номеру 8 987 532 50 19 , адрес электронной почты   </w:t>
            </w:r>
            <w:r w:rsidR="000C62AF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</w:t>
            </w:r>
            <w:r w:rsidR="000C62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rina.saparniyazova@yandex.ru</w:t>
            </w:r>
          </w:p>
        </w:tc>
      </w:tr>
    </w:tbl>
    <w:p w:rsidR="000C62AF" w:rsidRPr="001F51D9" w:rsidRDefault="000C62AF" w:rsidP="000C62AF">
      <w:pPr>
        <w:rPr>
          <w:rFonts w:ascii="Times New Roman" w:hAnsi="Times New Roman" w:cs="Times New Roman"/>
          <w:b/>
          <w:color w:val="C00000"/>
        </w:rPr>
      </w:pPr>
    </w:p>
    <w:p w:rsidR="000C62AF" w:rsidRDefault="000C62AF" w:rsidP="000C62AF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0C62AF" w:rsidRPr="00E102E9" w:rsidRDefault="000C62AF" w:rsidP="000C62AF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Спасибо за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занятие</w:t>
      </w: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sym w:font="Wingdings" w:char="F04A"/>
      </w:r>
    </w:p>
    <w:p w:rsidR="000C62AF" w:rsidRPr="001F51D9" w:rsidRDefault="000C62AF" w:rsidP="000C62A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962AB7" w:rsidRDefault="00962AB7"/>
    <w:sectPr w:rsidR="00962AB7" w:rsidSect="002A0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7950"/>
    <w:multiLevelType w:val="hybridMultilevel"/>
    <w:tmpl w:val="1224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F5"/>
    <w:rsid w:val="000B16F5"/>
    <w:rsid w:val="000C62AF"/>
    <w:rsid w:val="00261962"/>
    <w:rsid w:val="003F30DE"/>
    <w:rsid w:val="006D128C"/>
    <w:rsid w:val="00962AB7"/>
    <w:rsid w:val="00B71EDC"/>
    <w:rsid w:val="00D42A55"/>
    <w:rsid w:val="00E5484D"/>
    <w:rsid w:val="00F1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AF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6D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2AF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0C62AF"/>
    <w:pPr>
      <w:ind w:left="720"/>
      <w:contextualSpacing/>
    </w:pPr>
  </w:style>
  <w:style w:type="table" w:styleId="a5">
    <w:name w:val="Table Grid"/>
    <w:basedOn w:val="a1"/>
    <w:uiPriority w:val="39"/>
    <w:rsid w:val="000C62AF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62AF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C62AF"/>
  </w:style>
  <w:style w:type="character" w:customStyle="1" w:styleId="10">
    <w:name w:val="Заголовок 1 Знак"/>
    <w:basedOn w:val="a0"/>
    <w:link w:val="1"/>
    <w:uiPriority w:val="9"/>
    <w:rsid w:val="006D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D128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71ED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2mkA1CYDWEK9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30Bboa6C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v7_ZVQZuvt-Z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9AAF-B3E2-43B8-A58D-72B9E1B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2020-10-27T19:38:00Z</dcterms:created>
  <dcterms:modified xsi:type="dcterms:W3CDTF">2020-10-28T15:07:00Z</dcterms:modified>
</cp:coreProperties>
</file>